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36E" w:rsidRDefault="009F262D">
      <w:pPr>
        <w:spacing w:after="840"/>
        <w:ind w:left="7229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УТВЕРЖДЕНА</w:t>
      </w:r>
      <w:r>
        <w:rPr>
          <w:sz w:val="24"/>
          <w:szCs w:val="24"/>
        </w:rPr>
        <w:br/>
        <w:t>Указом Президента Российской Федерации</w:t>
      </w:r>
      <w:r>
        <w:rPr>
          <w:sz w:val="24"/>
          <w:szCs w:val="24"/>
        </w:rPr>
        <w:br/>
        <w:t>от 2 апреля 2013 г. № 310</w:t>
      </w:r>
    </w:p>
    <w:p w:rsidR="00BE536E" w:rsidRPr="00CA6EAC" w:rsidRDefault="009F262D">
      <w:pPr>
        <w:ind w:left="567" w:right="-2"/>
        <w:rPr>
          <w:rFonts w:ascii="Arial" w:hAnsi="Arial" w:cs="Arial"/>
          <w:i/>
          <w:sz w:val="24"/>
          <w:szCs w:val="24"/>
        </w:rPr>
      </w:pPr>
      <w:r>
        <w:rPr>
          <w:sz w:val="24"/>
          <w:szCs w:val="24"/>
        </w:rPr>
        <w:t xml:space="preserve">В  </w:t>
      </w:r>
      <w:r w:rsidR="00AA63DC">
        <w:rPr>
          <w:sz w:val="24"/>
          <w:szCs w:val="24"/>
        </w:rPr>
        <w:t xml:space="preserve">                      </w:t>
      </w:r>
    </w:p>
    <w:p w:rsidR="00BE536E" w:rsidRDefault="009F262D">
      <w:pPr>
        <w:pBdr>
          <w:top w:val="single" w:sz="4" w:space="1" w:color="auto"/>
        </w:pBdr>
        <w:ind w:left="851" w:right="-2"/>
        <w:jc w:val="center"/>
      </w:pPr>
      <w:r>
        <w:t xml:space="preserve">(указывается наименование кадрового подразделения федерального </w:t>
      </w:r>
      <w:r w:rsidRPr="00A1391B">
        <w:br/>
      </w:r>
      <w:r>
        <w:t>государственного органа</w:t>
      </w:r>
      <w:r w:rsidRPr="00A1391B">
        <w:t xml:space="preserve"> </w:t>
      </w:r>
      <w:r>
        <w:t>или организации)</w:t>
      </w:r>
    </w:p>
    <w:p w:rsidR="00BE536E" w:rsidRDefault="009F262D">
      <w:pPr>
        <w:spacing w:before="360"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СПРАВКА</w:t>
      </w:r>
      <w:r>
        <w:rPr>
          <w:b/>
          <w:bCs/>
          <w:sz w:val="26"/>
          <w:szCs w:val="26"/>
        </w:rPr>
        <w:br/>
        <w:t>о расходах лица, замещающего государственную должность Российской Федерации, иного лица по каждой сделке</w:t>
      </w:r>
      <w:r>
        <w:rPr>
          <w:b/>
          <w:bCs/>
          <w:sz w:val="26"/>
          <w:szCs w:val="26"/>
        </w:rPr>
        <w:br/>
        <w:t>по приобретению земельного участка, другого объекта</w:t>
      </w:r>
      <w:r>
        <w:rPr>
          <w:b/>
          <w:bCs/>
          <w:sz w:val="26"/>
          <w:szCs w:val="26"/>
        </w:rPr>
        <w:br/>
        <w:t>недвижимости, транспортного средства, ценных бумаг, акций</w:t>
      </w:r>
      <w:r>
        <w:rPr>
          <w:b/>
          <w:bCs/>
          <w:sz w:val="26"/>
          <w:szCs w:val="26"/>
        </w:rPr>
        <w:br/>
        <w:t>(долей участия, паев в уставных (складочных) капиталах</w:t>
      </w:r>
      <w:r>
        <w:rPr>
          <w:b/>
          <w:bCs/>
          <w:sz w:val="26"/>
          <w:szCs w:val="26"/>
        </w:rPr>
        <w:br/>
        <w:t>организаций) и об источниках получения средств,</w:t>
      </w:r>
      <w:r>
        <w:rPr>
          <w:b/>
          <w:bCs/>
          <w:sz w:val="26"/>
          <w:szCs w:val="26"/>
        </w:rPr>
        <w:br/>
        <w:t xml:space="preserve">за счет которых совершена указанная сделка </w:t>
      </w:r>
      <w:r>
        <w:rPr>
          <w:rStyle w:val="a9"/>
          <w:b/>
          <w:bCs/>
          <w:sz w:val="26"/>
          <w:szCs w:val="26"/>
        </w:rPr>
        <w:footnoteReference w:id="1"/>
      </w:r>
    </w:p>
    <w:p w:rsidR="00BE536E" w:rsidRDefault="009F262D">
      <w:pPr>
        <w:tabs>
          <w:tab w:val="right" w:pos="992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Я,  </w:t>
      </w:r>
      <w:r w:rsidR="00AA63DC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ab/>
        <w:t>,</w:t>
      </w:r>
    </w:p>
    <w:p w:rsidR="00BE536E" w:rsidRDefault="009F262D">
      <w:pPr>
        <w:pBdr>
          <w:top w:val="single" w:sz="4" w:space="1" w:color="auto"/>
        </w:pBdr>
        <w:ind w:left="936" w:right="113"/>
        <w:jc w:val="center"/>
      </w:pPr>
      <w:r>
        <w:t>(фамилия, имя, отчество, дата рождения)</w:t>
      </w:r>
    </w:p>
    <w:p w:rsidR="00BE536E" w:rsidRPr="00F25F37" w:rsidRDefault="00AA63DC">
      <w:pPr>
        <w:rPr>
          <w:rFonts w:ascii="Arial" w:hAnsi="Arial" w:cs="Arial"/>
          <w:i/>
          <w:sz w:val="24"/>
          <w:szCs w:val="24"/>
        </w:rPr>
      </w:pPr>
      <w:r w:rsidRPr="00F25F37">
        <w:rPr>
          <w:rFonts w:ascii="Arial" w:hAnsi="Arial" w:cs="Arial"/>
          <w:i/>
          <w:sz w:val="24"/>
          <w:szCs w:val="24"/>
        </w:rPr>
        <w:t xml:space="preserve">                                         </w:t>
      </w:r>
    </w:p>
    <w:p w:rsidR="00BE536E" w:rsidRDefault="009F262D">
      <w:pPr>
        <w:pBdr>
          <w:top w:val="single" w:sz="4" w:space="1" w:color="auto"/>
        </w:pBdr>
        <w:jc w:val="center"/>
      </w:pPr>
      <w:r>
        <w:t>(место службы (работы) и занимаемая должность)</w:t>
      </w:r>
    </w:p>
    <w:p w:rsidR="00BE536E" w:rsidRPr="00F25F37" w:rsidRDefault="00AA63DC" w:rsidP="00F25F37">
      <w:pPr>
        <w:rPr>
          <w:rFonts w:ascii="Arial" w:hAnsi="Arial" w:cs="Arial"/>
          <w:i/>
          <w:sz w:val="24"/>
          <w:szCs w:val="24"/>
        </w:rPr>
      </w:pPr>
      <w:r w:rsidRPr="00F25F37">
        <w:rPr>
          <w:sz w:val="28"/>
          <w:szCs w:val="24"/>
        </w:rPr>
        <w:t xml:space="preserve">                                                            </w:t>
      </w:r>
    </w:p>
    <w:p w:rsidR="00BE536E" w:rsidRDefault="00BE536E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BE536E" w:rsidRPr="00AF5B45" w:rsidRDefault="009F262D">
      <w:pPr>
        <w:rPr>
          <w:rFonts w:ascii="Arial" w:hAnsi="Arial" w:cs="Arial"/>
          <w:i/>
          <w:sz w:val="24"/>
          <w:szCs w:val="24"/>
        </w:rPr>
      </w:pPr>
      <w:r>
        <w:rPr>
          <w:sz w:val="24"/>
          <w:szCs w:val="24"/>
        </w:rPr>
        <w:t>проживающий(</w:t>
      </w:r>
      <w:proofErr w:type="spellStart"/>
      <w:r>
        <w:rPr>
          <w:sz w:val="24"/>
          <w:szCs w:val="24"/>
        </w:rPr>
        <w:t>ая</w:t>
      </w:r>
      <w:proofErr w:type="spellEnd"/>
      <w:r>
        <w:rPr>
          <w:sz w:val="24"/>
          <w:szCs w:val="24"/>
        </w:rPr>
        <w:t>) по адресу</w:t>
      </w:r>
      <w:r w:rsidRPr="00AF5B45">
        <w:rPr>
          <w:rFonts w:ascii="Arial" w:hAnsi="Arial" w:cs="Arial"/>
          <w:i/>
          <w:sz w:val="24"/>
          <w:szCs w:val="24"/>
        </w:rPr>
        <w:t xml:space="preserve">: </w:t>
      </w:r>
      <w:r w:rsidR="00AA63DC" w:rsidRPr="00AF5B45">
        <w:rPr>
          <w:rFonts w:ascii="Arial" w:hAnsi="Arial" w:cs="Arial"/>
          <w:i/>
          <w:sz w:val="24"/>
          <w:szCs w:val="24"/>
        </w:rPr>
        <w:t xml:space="preserve">              </w:t>
      </w:r>
      <w:r w:rsidRPr="00AF5B45">
        <w:rPr>
          <w:rFonts w:ascii="Arial" w:hAnsi="Arial" w:cs="Arial"/>
          <w:i/>
          <w:sz w:val="24"/>
          <w:szCs w:val="24"/>
        </w:rPr>
        <w:t xml:space="preserve"> </w:t>
      </w:r>
    </w:p>
    <w:p w:rsidR="00BE536E" w:rsidRDefault="009F262D">
      <w:pPr>
        <w:pBdr>
          <w:top w:val="single" w:sz="4" w:space="1" w:color="auto"/>
        </w:pBdr>
        <w:ind w:left="3119"/>
        <w:jc w:val="center"/>
      </w:pPr>
      <w:r>
        <w:t>(адрес места жительства и (или) регистрации)</w:t>
      </w:r>
    </w:p>
    <w:tbl>
      <w:tblPr>
        <w:tblW w:w="1012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09"/>
        <w:gridCol w:w="454"/>
        <w:gridCol w:w="2608"/>
        <w:gridCol w:w="454"/>
        <w:gridCol w:w="397"/>
      </w:tblGrid>
      <w:tr w:rsidR="00BE536E" w:rsidRPr="009F14E6" w:rsidTr="00DB05E7">
        <w:tc>
          <w:tcPr>
            <w:tcW w:w="62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B05E7" w:rsidRPr="00DB05E7" w:rsidRDefault="00DB05E7">
            <w:pPr>
              <w:rPr>
                <w:sz w:val="16"/>
                <w:szCs w:val="16"/>
              </w:rPr>
            </w:pPr>
          </w:p>
          <w:p w:rsidR="00BE536E" w:rsidRPr="009F14E6" w:rsidRDefault="009F262D">
            <w:pPr>
              <w:rPr>
                <w:sz w:val="24"/>
                <w:szCs w:val="24"/>
              </w:rPr>
            </w:pPr>
            <w:r w:rsidRPr="009F14E6">
              <w:rPr>
                <w:sz w:val="24"/>
                <w:szCs w:val="24"/>
              </w:rPr>
              <w:t xml:space="preserve">сообщаю,    что   </w:t>
            </w:r>
            <w:r w:rsidR="00DF5EAE">
              <w:rPr>
                <w:sz w:val="24"/>
                <w:szCs w:val="24"/>
              </w:rPr>
              <w:t xml:space="preserve"> в   отчетный    период    с                         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536E" w:rsidRPr="00AA63DC" w:rsidRDefault="00AA63D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9F14E6" w:rsidRDefault="009F262D" w:rsidP="00DF5EAE">
            <w:pPr>
              <w:jc w:val="center"/>
              <w:rPr>
                <w:sz w:val="24"/>
                <w:szCs w:val="24"/>
              </w:rPr>
            </w:pPr>
            <w:r w:rsidRPr="009F14E6">
              <w:rPr>
                <w:sz w:val="24"/>
                <w:szCs w:val="24"/>
              </w:rPr>
              <w:t xml:space="preserve">г. </w:t>
            </w:r>
            <w:r w:rsidRPr="009F14E6">
              <w:rPr>
                <w:sz w:val="24"/>
                <w:szCs w:val="24"/>
                <w:lang w:val="en-US"/>
              </w:rPr>
              <w:t xml:space="preserve">  </w:t>
            </w:r>
            <w:r w:rsidRPr="009F14E6">
              <w:rPr>
                <w:sz w:val="24"/>
                <w:szCs w:val="24"/>
              </w:rPr>
              <w:t xml:space="preserve">по </w:t>
            </w:r>
            <w:r w:rsidRPr="009F14E6">
              <w:rPr>
                <w:sz w:val="24"/>
                <w:szCs w:val="24"/>
                <w:lang w:val="en-US"/>
              </w:rPr>
              <w:t xml:space="preserve">  </w:t>
            </w:r>
            <w:r w:rsidR="00DF5EAE">
              <w:rPr>
                <w:sz w:val="24"/>
                <w:szCs w:val="24"/>
              </w:rPr>
              <w:t xml:space="preserve">                         </w:t>
            </w:r>
            <w:r w:rsidRPr="009F14E6">
              <w:rPr>
                <w:sz w:val="24"/>
                <w:szCs w:val="24"/>
              </w:rPr>
              <w:t>20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536E" w:rsidRPr="00AA63DC" w:rsidRDefault="00AA63DC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9F14E6" w:rsidRDefault="009F262D">
            <w:pPr>
              <w:ind w:left="57"/>
              <w:rPr>
                <w:sz w:val="24"/>
                <w:szCs w:val="24"/>
              </w:rPr>
            </w:pPr>
            <w:r w:rsidRPr="009F14E6">
              <w:rPr>
                <w:sz w:val="24"/>
                <w:szCs w:val="24"/>
              </w:rPr>
              <w:t>г.</w:t>
            </w:r>
          </w:p>
        </w:tc>
      </w:tr>
    </w:tbl>
    <w:p w:rsidR="00BE536E" w:rsidRPr="00F25F37" w:rsidRDefault="00AA63DC">
      <w:pPr>
        <w:rPr>
          <w:rFonts w:ascii="Arial" w:hAnsi="Arial" w:cs="Arial"/>
          <w:i/>
          <w:sz w:val="24"/>
          <w:szCs w:val="24"/>
        </w:rPr>
      </w:pPr>
      <w:r w:rsidRPr="00F25F37">
        <w:rPr>
          <w:rFonts w:ascii="Arial" w:hAnsi="Arial" w:cs="Arial"/>
          <w:i/>
          <w:sz w:val="24"/>
          <w:szCs w:val="24"/>
        </w:rPr>
        <w:t xml:space="preserve">                                             </w:t>
      </w:r>
    </w:p>
    <w:p w:rsidR="00BE536E" w:rsidRDefault="009F262D">
      <w:pPr>
        <w:pBdr>
          <w:top w:val="single" w:sz="4" w:space="1" w:color="auto"/>
        </w:pBdr>
        <w:jc w:val="center"/>
      </w:pPr>
      <w:r>
        <w:t xml:space="preserve">(мною, супругой (супругом), несовершеннолетним ребенком </w:t>
      </w:r>
      <w:r>
        <w:rPr>
          <w:rStyle w:val="a9"/>
        </w:rPr>
        <w:footnoteReference w:id="2"/>
      </w:r>
      <w:r>
        <w:t>)</w:t>
      </w:r>
    </w:p>
    <w:p w:rsidR="00DB05E7" w:rsidRPr="00DB05E7" w:rsidRDefault="00DB05E7">
      <w:pPr>
        <w:pBdr>
          <w:top w:val="single" w:sz="4" w:space="1" w:color="auto"/>
        </w:pBdr>
        <w:jc w:val="center"/>
        <w:rPr>
          <w:sz w:val="16"/>
          <w:szCs w:val="16"/>
        </w:rPr>
      </w:pPr>
    </w:p>
    <w:p w:rsidR="00BE536E" w:rsidRDefault="00BE536E">
      <w:pPr>
        <w:pBdr>
          <w:top w:val="single" w:sz="4" w:space="1" w:color="auto"/>
        </w:pBdr>
        <w:rPr>
          <w:sz w:val="2"/>
          <w:szCs w:val="2"/>
        </w:rPr>
      </w:pPr>
    </w:p>
    <w:p w:rsidR="00DB05E7" w:rsidRDefault="00DB05E7">
      <w:pPr>
        <w:pBdr>
          <w:top w:val="single" w:sz="4" w:space="1" w:color="auto"/>
        </w:pBdr>
        <w:rPr>
          <w:sz w:val="2"/>
          <w:szCs w:val="2"/>
        </w:rPr>
      </w:pPr>
    </w:p>
    <w:p w:rsidR="00BE536E" w:rsidRDefault="00BE536E">
      <w:pPr>
        <w:pBdr>
          <w:top w:val="single" w:sz="4" w:space="1" w:color="auto"/>
        </w:pBdr>
        <w:rPr>
          <w:sz w:val="2"/>
          <w:szCs w:val="2"/>
        </w:rPr>
      </w:pPr>
    </w:p>
    <w:p w:rsidR="00BE536E" w:rsidRPr="00F25F37" w:rsidRDefault="009F262D">
      <w:pPr>
        <w:rPr>
          <w:sz w:val="22"/>
          <w:szCs w:val="24"/>
        </w:rPr>
      </w:pPr>
      <w:r>
        <w:rPr>
          <w:sz w:val="24"/>
          <w:szCs w:val="24"/>
        </w:rPr>
        <w:t>приобрете</w:t>
      </w:r>
      <w:proofErr w:type="gramStart"/>
      <w:r>
        <w:rPr>
          <w:sz w:val="24"/>
          <w:szCs w:val="24"/>
        </w:rPr>
        <w:t>н(</w:t>
      </w:r>
      <w:proofErr w:type="gramEnd"/>
      <w:r>
        <w:rPr>
          <w:sz w:val="24"/>
          <w:szCs w:val="24"/>
        </w:rPr>
        <w:t xml:space="preserve">но, </w:t>
      </w:r>
      <w:proofErr w:type="spellStart"/>
      <w:r>
        <w:rPr>
          <w:sz w:val="24"/>
          <w:szCs w:val="24"/>
        </w:rPr>
        <w:t>ны</w:t>
      </w:r>
      <w:proofErr w:type="spellEnd"/>
      <w:r>
        <w:rPr>
          <w:sz w:val="24"/>
          <w:szCs w:val="24"/>
        </w:rPr>
        <w:t xml:space="preserve">) </w:t>
      </w:r>
    </w:p>
    <w:p w:rsidR="00BE536E" w:rsidRDefault="009F262D">
      <w:pPr>
        <w:pBdr>
          <w:top w:val="single" w:sz="4" w:space="1" w:color="auto"/>
        </w:pBdr>
        <w:ind w:left="2139"/>
        <w:jc w:val="center"/>
      </w:pPr>
      <w:r>
        <w:t>(земельный участок, другой объект недвижимости,</w:t>
      </w:r>
      <w:r w:rsidR="00DB05E7" w:rsidRPr="00DB05E7">
        <w:t xml:space="preserve"> </w:t>
      </w:r>
      <w:r w:rsidR="00DB05E7">
        <w:t>транспортное средство,</w:t>
      </w:r>
    </w:p>
    <w:p w:rsidR="00BE536E" w:rsidRPr="00692FF1" w:rsidRDefault="00AA63DC">
      <w:pPr>
        <w:rPr>
          <w:rFonts w:ascii="Arial" w:hAnsi="Arial" w:cs="Arial"/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</w:t>
      </w:r>
    </w:p>
    <w:p w:rsidR="00DB05E7" w:rsidRDefault="009F262D" w:rsidP="00DB05E7">
      <w:pPr>
        <w:pBdr>
          <w:top w:val="single" w:sz="4" w:space="1" w:color="auto"/>
        </w:pBdr>
        <w:jc w:val="center"/>
      </w:pPr>
      <w:r>
        <w:t>ценные бумаги, акции (доли участия,</w:t>
      </w:r>
      <w:r w:rsidR="00DB05E7" w:rsidRPr="00DB05E7">
        <w:t xml:space="preserve"> </w:t>
      </w:r>
      <w:r w:rsidR="00DB05E7">
        <w:t>паи в уставных (складочных) капиталах организаций)</w:t>
      </w:r>
    </w:p>
    <w:p w:rsidR="00BE536E" w:rsidRPr="00DB05E7" w:rsidRDefault="00BE536E">
      <w:pPr>
        <w:pBdr>
          <w:top w:val="single" w:sz="4" w:space="1" w:color="auto"/>
        </w:pBdr>
        <w:jc w:val="center"/>
        <w:rPr>
          <w:sz w:val="16"/>
          <w:szCs w:val="16"/>
        </w:rPr>
      </w:pPr>
    </w:p>
    <w:p w:rsidR="00692FF1" w:rsidRPr="00692FF1" w:rsidRDefault="009F262D" w:rsidP="00692FF1">
      <w:pPr>
        <w:rPr>
          <w:rFonts w:ascii="Arial" w:hAnsi="Arial" w:cs="Arial"/>
          <w:i/>
          <w:sz w:val="24"/>
          <w:szCs w:val="24"/>
        </w:rPr>
      </w:pPr>
      <w:r>
        <w:rPr>
          <w:sz w:val="24"/>
          <w:szCs w:val="24"/>
        </w:rPr>
        <w:t xml:space="preserve">на основании  </w:t>
      </w:r>
    </w:p>
    <w:p w:rsidR="00692FF1" w:rsidRDefault="00692FF1" w:rsidP="00692FF1">
      <w:pPr>
        <w:pBdr>
          <w:top w:val="single" w:sz="4" w:space="1" w:color="auto"/>
        </w:pBdr>
        <w:rPr>
          <w:sz w:val="2"/>
          <w:szCs w:val="2"/>
        </w:rPr>
      </w:pPr>
    </w:p>
    <w:p w:rsidR="00692FF1" w:rsidRDefault="00692FF1" w:rsidP="00692FF1">
      <w:pPr>
        <w:ind w:left="1524"/>
        <w:jc w:val="center"/>
      </w:pPr>
      <w:r>
        <w:t xml:space="preserve">(договор купли-продажи или иное </w:t>
      </w:r>
    </w:p>
    <w:p w:rsidR="00692FF1" w:rsidRPr="00692FF1" w:rsidRDefault="00692FF1" w:rsidP="00DF5EAE">
      <w:pPr>
        <w:rPr>
          <w:rFonts w:ascii="Arial" w:hAnsi="Arial" w:cs="Arial"/>
          <w:i/>
          <w:sz w:val="24"/>
          <w:szCs w:val="24"/>
        </w:rPr>
      </w:pPr>
    </w:p>
    <w:p w:rsidR="00BE536E" w:rsidRDefault="009F262D">
      <w:pPr>
        <w:pBdr>
          <w:top w:val="single" w:sz="4" w:space="1" w:color="auto"/>
        </w:pBdr>
        <w:ind w:right="113"/>
        <w:jc w:val="center"/>
      </w:pPr>
      <w:r>
        <w:t xml:space="preserve">предусмотренное законом основание приобретения права собственности </w:t>
      </w:r>
      <w:r>
        <w:rPr>
          <w:rStyle w:val="a9"/>
        </w:rPr>
        <w:footnoteReference w:id="3"/>
      </w:r>
      <w:r>
        <w:t>)</w:t>
      </w:r>
    </w:p>
    <w:p w:rsidR="00615579" w:rsidRPr="00615579" w:rsidRDefault="00615579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:rsidR="00615579" w:rsidRDefault="00615579" w:rsidP="00615579">
      <w:pPr>
        <w:pBdr>
          <w:top w:val="single" w:sz="4" w:space="1" w:color="auto"/>
        </w:pBdr>
        <w:rPr>
          <w:sz w:val="2"/>
          <w:szCs w:val="2"/>
        </w:rPr>
      </w:pPr>
    </w:p>
    <w:p w:rsidR="00DF5EAE" w:rsidRDefault="00DF5EAE" w:rsidP="00615579">
      <w:pPr>
        <w:jc w:val="both"/>
        <w:rPr>
          <w:rFonts w:ascii="Arial" w:hAnsi="Arial" w:cs="Arial"/>
          <w:i/>
          <w:sz w:val="24"/>
          <w:szCs w:val="24"/>
        </w:rPr>
      </w:pPr>
    </w:p>
    <w:p w:rsidR="00DF5EAE" w:rsidRDefault="00DF5EAE" w:rsidP="00615579">
      <w:pPr>
        <w:jc w:val="both"/>
        <w:rPr>
          <w:sz w:val="24"/>
          <w:szCs w:val="24"/>
        </w:rPr>
      </w:pPr>
    </w:p>
    <w:p w:rsidR="00DB05E7" w:rsidRPr="00DB05E7" w:rsidRDefault="00DB05E7" w:rsidP="00615579">
      <w:pPr>
        <w:pBdr>
          <w:top w:val="single" w:sz="4" w:space="9" w:color="auto"/>
        </w:pBdr>
        <w:ind w:right="113"/>
        <w:jc w:val="center"/>
        <w:rPr>
          <w:sz w:val="16"/>
          <w:szCs w:val="16"/>
        </w:rPr>
      </w:pPr>
    </w:p>
    <w:p w:rsidR="00BE536E" w:rsidRDefault="009F262D">
      <w:pPr>
        <w:tabs>
          <w:tab w:val="center" w:pos="5245"/>
          <w:tab w:val="right" w:pos="9921"/>
        </w:tabs>
        <w:rPr>
          <w:sz w:val="24"/>
          <w:szCs w:val="24"/>
        </w:rPr>
      </w:pPr>
      <w:r>
        <w:rPr>
          <w:sz w:val="24"/>
          <w:szCs w:val="24"/>
        </w:rPr>
        <w:t xml:space="preserve">Сумма сделки  </w:t>
      </w:r>
      <w:r w:rsidR="00745118">
        <w:rPr>
          <w:sz w:val="24"/>
          <w:szCs w:val="24"/>
        </w:rPr>
        <w:t xml:space="preserve">                       </w:t>
      </w:r>
      <w:r>
        <w:rPr>
          <w:sz w:val="24"/>
          <w:szCs w:val="24"/>
        </w:rPr>
        <w:tab/>
        <w:t>рублей.</w:t>
      </w:r>
    </w:p>
    <w:p w:rsidR="00BE536E" w:rsidRDefault="00BE536E">
      <w:pPr>
        <w:pBdr>
          <w:top w:val="single" w:sz="4" w:space="1" w:color="auto"/>
        </w:pBdr>
        <w:ind w:left="1582" w:right="907"/>
        <w:jc w:val="center"/>
        <w:rPr>
          <w:sz w:val="2"/>
          <w:szCs w:val="2"/>
        </w:rPr>
      </w:pPr>
    </w:p>
    <w:p w:rsidR="00615579" w:rsidRDefault="00615579" w:rsidP="000C61BA">
      <w:pPr>
        <w:spacing w:before="120"/>
        <w:jc w:val="both"/>
        <w:rPr>
          <w:sz w:val="24"/>
          <w:szCs w:val="24"/>
        </w:rPr>
      </w:pPr>
    </w:p>
    <w:p w:rsidR="00615579" w:rsidRDefault="00615579" w:rsidP="000C61BA">
      <w:pPr>
        <w:spacing w:before="120"/>
        <w:jc w:val="both"/>
        <w:rPr>
          <w:sz w:val="24"/>
          <w:szCs w:val="24"/>
        </w:rPr>
      </w:pPr>
    </w:p>
    <w:p w:rsidR="00CA6EAC" w:rsidRDefault="009F262D" w:rsidP="000C61BA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Источниками получения средств, за счет которых приобретено имущество, являются:</w:t>
      </w:r>
    </w:p>
    <w:p w:rsidR="000C61BA" w:rsidRDefault="009F262D" w:rsidP="00615579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br/>
      </w:r>
    </w:p>
    <w:p w:rsidR="000C61BA" w:rsidRDefault="000C61BA" w:rsidP="00615579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41A6D" w:rsidRDefault="00C41A6D" w:rsidP="00615579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41A6D" w:rsidRPr="00C41A6D" w:rsidRDefault="00C41A6D" w:rsidP="00DF5EAE">
      <w:pPr>
        <w:jc w:val="both"/>
        <w:rPr>
          <w:rFonts w:ascii="Arial" w:hAnsi="Arial" w:cs="Arial"/>
          <w:i/>
          <w:sz w:val="24"/>
          <w:szCs w:val="24"/>
        </w:rPr>
      </w:pPr>
    </w:p>
    <w:p w:rsidR="00C41A6D" w:rsidRDefault="00C41A6D" w:rsidP="00C41A6D">
      <w:pPr>
        <w:pBdr>
          <w:top w:val="single" w:sz="4" w:space="1" w:color="auto"/>
        </w:pBdr>
        <w:rPr>
          <w:sz w:val="2"/>
          <w:szCs w:val="2"/>
        </w:rPr>
      </w:pPr>
    </w:p>
    <w:p w:rsidR="00C41A6D" w:rsidRDefault="00C41A6D">
      <w:pPr>
        <w:jc w:val="both"/>
        <w:rPr>
          <w:sz w:val="24"/>
          <w:szCs w:val="24"/>
        </w:rPr>
      </w:pPr>
    </w:p>
    <w:p w:rsidR="00C41A6D" w:rsidRDefault="00C41A6D">
      <w:pPr>
        <w:jc w:val="both"/>
        <w:rPr>
          <w:sz w:val="24"/>
          <w:szCs w:val="24"/>
        </w:rPr>
      </w:pPr>
    </w:p>
    <w:p w:rsidR="00BE536E" w:rsidRDefault="009F262D">
      <w:pPr>
        <w:jc w:val="both"/>
        <w:rPr>
          <w:sz w:val="24"/>
          <w:szCs w:val="24"/>
        </w:rPr>
      </w:pPr>
      <w:r>
        <w:rPr>
          <w:sz w:val="24"/>
          <w:szCs w:val="24"/>
        </w:rPr>
        <w:t>Сумма общего дохода лица, представляющего настоящую справку, и его супруги (супруга) за три последних года, предшествующих приобретению имущества</w:t>
      </w:r>
      <w:r w:rsidR="00DF5EAE">
        <w:rPr>
          <w:sz w:val="24"/>
          <w:szCs w:val="24"/>
        </w:rPr>
        <w:t xml:space="preserve"> (20__-20__</w:t>
      </w:r>
      <w:r w:rsidR="00EC711F">
        <w:rPr>
          <w:sz w:val="24"/>
          <w:szCs w:val="24"/>
        </w:rPr>
        <w:t xml:space="preserve"> гг.</w:t>
      </w:r>
      <w:r w:rsidR="00C41A6D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="00C41A6D">
        <w:rPr>
          <w:sz w:val="24"/>
          <w:szCs w:val="24"/>
        </w:rPr>
        <w:t xml:space="preserve"> </w:t>
      </w:r>
    </w:p>
    <w:p w:rsidR="00BE536E" w:rsidRDefault="00BE536E">
      <w:pPr>
        <w:pBdr>
          <w:top w:val="single" w:sz="4" w:space="1" w:color="auto"/>
        </w:pBdr>
        <w:ind w:left="6861"/>
        <w:rPr>
          <w:sz w:val="2"/>
          <w:szCs w:val="2"/>
        </w:rPr>
      </w:pPr>
    </w:p>
    <w:p w:rsidR="00BE536E" w:rsidRDefault="00144802">
      <w:pPr>
        <w:tabs>
          <w:tab w:val="right" w:pos="9921"/>
        </w:tabs>
        <w:rPr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</w:t>
      </w:r>
      <w:r w:rsidR="00DF5EAE">
        <w:rPr>
          <w:rFonts w:ascii="Arial" w:hAnsi="Arial" w:cs="Arial"/>
          <w:i/>
          <w:sz w:val="24"/>
          <w:szCs w:val="24"/>
        </w:rPr>
        <w:t xml:space="preserve">                    </w:t>
      </w:r>
      <w:r w:rsidR="009F262D">
        <w:rPr>
          <w:sz w:val="24"/>
          <w:szCs w:val="24"/>
        </w:rPr>
        <w:tab/>
        <w:t>рублей.</w:t>
      </w:r>
    </w:p>
    <w:p w:rsidR="00BE536E" w:rsidRDefault="00BE536E">
      <w:pPr>
        <w:pBdr>
          <w:top w:val="single" w:sz="4" w:space="1" w:color="auto"/>
        </w:pBdr>
        <w:ind w:right="907"/>
        <w:rPr>
          <w:sz w:val="2"/>
          <w:szCs w:val="2"/>
        </w:rPr>
      </w:pPr>
    </w:p>
    <w:p w:rsidR="00BE536E" w:rsidRDefault="009F262D">
      <w:pPr>
        <w:spacing w:before="480" w:after="120"/>
        <w:ind w:firstLine="567"/>
        <w:rPr>
          <w:sz w:val="24"/>
          <w:szCs w:val="24"/>
        </w:rPr>
      </w:pPr>
      <w:r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  <w:gridCol w:w="6435"/>
      </w:tblGrid>
      <w:tr w:rsidR="00BE536E" w:rsidRPr="009F14E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25561E" w:rsidRDefault="009F262D">
            <w:pPr>
              <w:jc w:val="right"/>
              <w:rPr>
                <w:i/>
                <w:sz w:val="24"/>
                <w:szCs w:val="24"/>
              </w:rPr>
            </w:pPr>
            <w:r w:rsidRPr="0025561E">
              <w:rPr>
                <w:i/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25561E" w:rsidRDefault="00BE536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25561E" w:rsidRDefault="009F262D">
            <w:pPr>
              <w:rPr>
                <w:i/>
                <w:sz w:val="24"/>
                <w:szCs w:val="24"/>
              </w:rPr>
            </w:pPr>
            <w:r w:rsidRPr="0025561E">
              <w:rPr>
                <w:i/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25561E" w:rsidRDefault="00BE536E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25561E" w:rsidRDefault="009F262D">
            <w:pPr>
              <w:jc w:val="right"/>
              <w:rPr>
                <w:i/>
                <w:sz w:val="24"/>
                <w:szCs w:val="24"/>
              </w:rPr>
            </w:pPr>
            <w:r w:rsidRPr="0025561E">
              <w:rPr>
                <w:i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25561E" w:rsidRDefault="00BE536E">
            <w:pPr>
              <w:rPr>
                <w:i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536E" w:rsidRPr="0025561E" w:rsidRDefault="009F262D">
            <w:pPr>
              <w:ind w:left="57"/>
              <w:rPr>
                <w:i/>
                <w:sz w:val="24"/>
                <w:szCs w:val="24"/>
              </w:rPr>
            </w:pPr>
            <w:r w:rsidRPr="0025561E">
              <w:rPr>
                <w:i/>
                <w:sz w:val="24"/>
                <w:szCs w:val="24"/>
              </w:rPr>
              <w:t>г.</w:t>
            </w:r>
          </w:p>
        </w:tc>
        <w:tc>
          <w:tcPr>
            <w:tcW w:w="6435" w:type="dxa"/>
            <w:tcBorders>
              <w:top w:val="nil"/>
              <w:left w:val="nil"/>
              <w:bottom w:val="nil"/>
              <w:right w:val="nil"/>
            </w:tcBorders>
          </w:tcPr>
          <w:p w:rsidR="00BE536E" w:rsidRPr="0025561E" w:rsidRDefault="00BE536E">
            <w:pPr>
              <w:ind w:left="57"/>
              <w:jc w:val="center"/>
              <w:rPr>
                <w:i/>
                <w:sz w:val="24"/>
                <w:szCs w:val="24"/>
              </w:rPr>
            </w:pPr>
          </w:p>
        </w:tc>
      </w:tr>
      <w:tr w:rsidR="00BE536E" w:rsidRPr="009F14E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BE536E" w:rsidRPr="009F14E6" w:rsidRDefault="00BE536E"/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36E" w:rsidRPr="009F14E6" w:rsidRDefault="00BE536E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BE536E" w:rsidRPr="009F14E6" w:rsidRDefault="00BE536E"/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36E" w:rsidRPr="009F14E6" w:rsidRDefault="00BE536E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E536E" w:rsidRPr="009F14E6" w:rsidRDefault="00BE536E"/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36E" w:rsidRPr="009F14E6" w:rsidRDefault="00BE536E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BE536E" w:rsidRPr="009F14E6" w:rsidRDefault="00BE536E">
            <w:pPr>
              <w:ind w:left="57"/>
            </w:pPr>
          </w:p>
        </w:tc>
        <w:tc>
          <w:tcPr>
            <w:tcW w:w="64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536E" w:rsidRPr="009F14E6" w:rsidRDefault="009F262D">
            <w:pPr>
              <w:ind w:left="57"/>
              <w:jc w:val="center"/>
            </w:pPr>
            <w:r w:rsidRPr="009F14E6">
              <w:t>(подпись лица, представившего справку)</w:t>
            </w:r>
          </w:p>
        </w:tc>
      </w:tr>
    </w:tbl>
    <w:p w:rsidR="00BE536E" w:rsidRDefault="00BE536E">
      <w:pPr>
        <w:spacing w:after="120"/>
        <w:rPr>
          <w:sz w:val="2"/>
          <w:szCs w:val="2"/>
        </w:rPr>
      </w:pPr>
    </w:p>
    <w:p w:rsidR="00BE536E" w:rsidRDefault="00BE536E">
      <w:pPr>
        <w:rPr>
          <w:sz w:val="24"/>
          <w:szCs w:val="24"/>
        </w:rPr>
      </w:pPr>
    </w:p>
    <w:p w:rsidR="00BE536E" w:rsidRDefault="009F262D">
      <w:pPr>
        <w:pBdr>
          <w:top w:val="single" w:sz="4" w:space="1" w:color="auto"/>
        </w:pBdr>
        <w:jc w:val="center"/>
      </w:pPr>
      <w:r>
        <w:t>(Ф.И.О., подпись лица, принявшего справку, дата)</w:t>
      </w:r>
    </w:p>
    <w:p w:rsidR="00BE536E" w:rsidRDefault="00BE536E">
      <w:pPr>
        <w:rPr>
          <w:sz w:val="24"/>
          <w:szCs w:val="24"/>
        </w:rPr>
      </w:pPr>
    </w:p>
    <w:p w:rsidR="00615579" w:rsidRDefault="00615579">
      <w:pPr>
        <w:rPr>
          <w:sz w:val="24"/>
          <w:szCs w:val="24"/>
        </w:rPr>
      </w:pPr>
    </w:p>
    <w:p w:rsidR="00EC711F" w:rsidRPr="00EC711F" w:rsidRDefault="00EC711F" w:rsidP="00EC711F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</w:p>
    <w:sectPr w:rsidR="00EC711F" w:rsidRPr="00EC711F" w:rsidSect="00615579">
      <w:pgSz w:w="11906" w:h="16838" w:code="9"/>
      <w:pgMar w:top="737" w:right="680" w:bottom="680" w:left="96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DE4" w:rsidRDefault="00526DE4" w:rsidP="00F65313">
      <w:r>
        <w:separator/>
      </w:r>
    </w:p>
  </w:endnote>
  <w:endnote w:type="continuationSeparator" w:id="0">
    <w:p w:rsidR="00526DE4" w:rsidRDefault="00526DE4" w:rsidP="00F65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DE4" w:rsidRDefault="00526DE4" w:rsidP="00F65313">
      <w:r>
        <w:separator/>
      </w:r>
    </w:p>
  </w:footnote>
  <w:footnote w:type="continuationSeparator" w:id="0">
    <w:p w:rsidR="00526DE4" w:rsidRDefault="00526DE4" w:rsidP="00F65313">
      <w:r>
        <w:continuationSeparator/>
      </w:r>
    </w:p>
  </w:footnote>
  <w:footnote w:id="1">
    <w:p w:rsidR="00D10B08" w:rsidRDefault="00D10B08">
      <w:pPr>
        <w:pStyle w:val="a7"/>
        <w:ind w:firstLine="567"/>
        <w:jc w:val="both"/>
      </w:pPr>
      <w:r>
        <w:rPr>
          <w:rStyle w:val="a9"/>
        </w:rPr>
        <w:footnoteRef/>
      </w:r>
      <w:r>
        <w:t> Справка подается, если сумма сделки превышает общий доход лица и его супруги (супруга) за три последних года, предшествующих совершению сделки, вместе со справками о доходах, об имуществе и обязательствах имущественного характера лица, его супруги (супруга) и несовершеннолетних детей.</w:t>
      </w:r>
    </w:p>
  </w:footnote>
  <w:footnote w:id="2">
    <w:p w:rsidR="00D10B08" w:rsidRDefault="00D10B08">
      <w:pPr>
        <w:pStyle w:val="a7"/>
        <w:ind w:firstLine="567"/>
        <w:jc w:val="both"/>
      </w:pPr>
      <w:r>
        <w:rPr>
          <w:rStyle w:val="a9"/>
        </w:rPr>
        <w:footnoteRef/>
      </w:r>
      <w:r>
        <w:t> Если сделка совершена супругой (супругом) и (или) несовершеннолетним ребенком, указываются фамилия, имя, отчество, дата рождения, место жительства и (или) место регистрации соответственно супруги (супруга) и (или) несовершеннолетнего ребенка.</w:t>
      </w:r>
    </w:p>
  </w:footnote>
  <w:footnote w:id="3">
    <w:p w:rsidR="00D10B08" w:rsidRDefault="00D10B08">
      <w:pPr>
        <w:pStyle w:val="a7"/>
        <w:ind w:firstLine="567"/>
        <w:jc w:val="both"/>
      </w:pPr>
      <w:r>
        <w:rPr>
          <w:rStyle w:val="a9"/>
        </w:rPr>
        <w:footnoteRef/>
      </w:r>
      <w:r>
        <w:t> К справке прилагается копия договора или иного документа о приобретении права собственности.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62D"/>
    <w:rsid w:val="000C61BA"/>
    <w:rsid w:val="00144802"/>
    <w:rsid w:val="001D4EC0"/>
    <w:rsid w:val="0025561E"/>
    <w:rsid w:val="00435343"/>
    <w:rsid w:val="00463794"/>
    <w:rsid w:val="004D7D2A"/>
    <w:rsid w:val="00526DE4"/>
    <w:rsid w:val="00563EEE"/>
    <w:rsid w:val="00577D37"/>
    <w:rsid w:val="00582F64"/>
    <w:rsid w:val="00615579"/>
    <w:rsid w:val="0062661C"/>
    <w:rsid w:val="006449EB"/>
    <w:rsid w:val="006617D1"/>
    <w:rsid w:val="00674509"/>
    <w:rsid w:val="00692FF1"/>
    <w:rsid w:val="00745118"/>
    <w:rsid w:val="007B3E6A"/>
    <w:rsid w:val="009B7AFC"/>
    <w:rsid w:val="009F14E6"/>
    <w:rsid w:val="009F262D"/>
    <w:rsid w:val="00A1391B"/>
    <w:rsid w:val="00A41331"/>
    <w:rsid w:val="00A939E6"/>
    <w:rsid w:val="00AA63DC"/>
    <w:rsid w:val="00AF5B45"/>
    <w:rsid w:val="00B37AE5"/>
    <w:rsid w:val="00BA72A3"/>
    <w:rsid w:val="00BE536E"/>
    <w:rsid w:val="00C41A6D"/>
    <w:rsid w:val="00C62322"/>
    <w:rsid w:val="00CA6EAC"/>
    <w:rsid w:val="00CC033A"/>
    <w:rsid w:val="00D10B08"/>
    <w:rsid w:val="00DB05E7"/>
    <w:rsid w:val="00DF29F8"/>
    <w:rsid w:val="00DF5EAE"/>
    <w:rsid w:val="00EC711F"/>
    <w:rsid w:val="00F25F37"/>
    <w:rsid w:val="00F65313"/>
    <w:rsid w:val="00FA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36E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536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536E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E536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E536E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BE536E"/>
  </w:style>
  <w:style w:type="character" w:customStyle="1" w:styleId="a8">
    <w:name w:val="Текст сноски Знак"/>
    <w:basedOn w:val="a0"/>
    <w:link w:val="a7"/>
    <w:uiPriority w:val="99"/>
    <w:semiHidden/>
    <w:rsid w:val="00BE536E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BE536E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6155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55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36E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E536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536E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BE536E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E536E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BE536E"/>
  </w:style>
  <w:style w:type="character" w:customStyle="1" w:styleId="a8">
    <w:name w:val="Текст сноски Знак"/>
    <w:basedOn w:val="a0"/>
    <w:link w:val="a7"/>
    <w:uiPriority w:val="99"/>
    <w:semiHidden/>
    <w:rsid w:val="00BE536E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sid w:val="00BE536E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6155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155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Asus</cp:lastModifiedBy>
  <cp:revision>2</cp:revision>
  <cp:lastPrinted>2013-07-29T07:05:00Z</cp:lastPrinted>
  <dcterms:created xsi:type="dcterms:W3CDTF">2023-11-14T08:55:00Z</dcterms:created>
  <dcterms:modified xsi:type="dcterms:W3CDTF">2023-11-14T08:55:00Z</dcterms:modified>
</cp:coreProperties>
</file>